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bookmarkStart w:id="0" w:name="_Hlk9947203"/>
      <w:bookmarkStart w:id="1" w:name="_GoBack"/>
      <w:bookmarkEnd w:id="1"/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Present &amp; Apologies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Minutes of previous meeting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Matters arising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Martletwy History Board</w:t>
      </w:r>
    </w:p>
    <w:p w:rsidR="00650181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Defibrillators</w:t>
      </w:r>
    </w:p>
    <w:p w:rsidR="00650181" w:rsidRDefault="00650181" w:rsidP="00B67EEB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Woodland Trust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kern w:val="1"/>
          <w:sz w:val="20"/>
          <w:szCs w:val="20"/>
          <w:lang w:val="en-US" w:eastAsia="hi-IN" w:bidi="hi-IN"/>
        </w:rPr>
        <w:t>Grit Bin - Location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u w:val="single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Planning</w:t>
      </w:r>
    </w:p>
    <w:p w:rsidR="00650181" w:rsidRPr="00C1104A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Applications Received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: </w:t>
      </w:r>
      <w:r w:rsidR="00C1104A" w:rsidRPr="00C1104A">
        <w:rPr>
          <w:rFonts w:ascii="Times New Roman" w:eastAsia="SimSun" w:hAnsi="Times New Roman" w:cs="Arial"/>
          <w:bCs/>
          <w:kern w:val="1"/>
          <w:lang w:val="en-US" w:eastAsia="hi-IN" w:bidi="hi-IN"/>
        </w:rPr>
        <w:t>19/0626/PA – New Park Caravan Site</w:t>
      </w:r>
      <w:r w:rsidR="00FA7A31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, Landshipping. </w:t>
      </w:r>
    </w:p>
    <w:p w:rsidR="00D60D4C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AB18F2">
        <w:rPr>
          <w:rFonts w:ascii="Times New Roman" w:eastAsia="SimSun" w:hAnsi="Times New Roman" w:cs="Arial"/>
          <w:b/>
          <w:bCs/>
          <w:kern w:val="1"/>
          <w:u w:val="single"/>
          <w:lang w:val="en-US" w:eastAsia="hi-IN" w:bidi="hi-IN"/>
        </w:rPr>
        <w:t>Application Notices</w:t>
      </w:r>
      <w:r w:rsidRPr="00AB18F2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: </w:t>
      </w:r>
      <w:r w:rsidR="00D60D4C"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  <w:t xml:space="preserve"> </w:t>
      </w:r>
    </w:p>
    <w:p w:rsidR="00650181" w:rsidRDefault="00D60D4C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 w:rsidRPr="00D60D4C"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19/0486/PA – Bluestone. Removal of Condition. </w:t>
      </w: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>Decision Notice.</w:t>
      </w:r>
    </w:p>
    <w:p w:rsidR="00D60D4C" w:rsidRDefault="00D60D4C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19/0390/PA </w:t>
      </w:r>
      <w:r w:rsidR="00D3011D">
        <w:rPr>
          <w:rFonts w:ascii="Times New Roman" w:eastAsia="SimSun" w:hAnsi="Times New Roman" w:cs="Arial"/>
          <w:bCs/>
          <w:kern w:val="1"/>
          <w:lang w:val="en-US" w:eastAsia="hi-IN" w:bidi="hi-IN"/>
        </w:rPr>
        <w:t>–</w:t>
      </w: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 </w:t>
      </w:r>
      <w:r w:rsidR="00D3011D">
        <w:rPr>
          <w:rFonts w:ascii="Times New Roman" w:eastAsia="SimSun" w:hAnsi="Times New Roman" w:cs="Arial"/>
          <w:bCs/>
          <w:kern w:val="1"/>
          <w:lang w:val="en-US" w:eastAsia="hi-IN" w:bidi="hi-IN"/>
        </w:rPr>
        <w:t>Retrospective Consent. New House Farm, Canaston Bridge. Decision Notice.</w:t>
      </w:r>
    </w:p>
    <w:p w:rsidR="00FB75DC" w:rsidRDefault="00FB75DC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19/0335/PA – Conversion of Chapel, Martletwy. Decision Notice. </w:t>
      </w:r>
    </w:p>
    <w:p w:rsidR="00C1104A" w:rsidRDefault="00C1104A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19/0528/PA – Use of Land as Carpark. Wayside, Martletwy. Decision Notice. </w:t>
      </w:r>
    </w:p>
    <w:p w:rsidR="00FB75DC" w:rsidRPr="00B67EEB" w:rsidRDefault="00B67EEB" w:rsidP="00B67EEB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lang w:val="en-US" w:eastAsia="hi-IN" w:bidi="hi-IN"/>
        </w:rPr>
        <w:t xml:space="preserve">19/0524/PA – Classroom, Wayside, Martletwy. Decision Notice. 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Highway Matters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ind w:left="720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Ward Map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Councillors to report 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Mang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Finances</w:t>
      </w:r>
    </w:p>
    <w:p w:rsidR="00650181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Enhancing Pembrokeshire Grant</w:t>
      </w:r>
    </w:p>
    <w:p w:rsidR="00650181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Crosshands Mile Stone – Financial Contribution</w:t>
      </w:r>
    </w:p>
    <w:p w:rsidR="00650181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Town &amp; Community Councils Pro Forma</w:t>
      </w:r>
    </w:p>
    <w:p w:rsidR="00650181" w:rsidRDefault="00650181" w:rsidP="00650181">
      <w:pPr>
        <w:widowControl w:val="0"/>
        <w:suppressAutoHyphens/>
        <w:spacing w:after="0" w:line="100" w:lineRule="atLeast"/>
        <w:ind w:firstLine="709"/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Mangal"/>
          <w:kern w:val="1"/>
          <w:sz w:val="20"/>
          <w:szCs w:val="20"/>
          <w:lang w:val="en-US" w:eastAsia="hi-IN" w:bidi="hi-IN"/>
        </w:rPr>
        <w:t>Revised Model Financial Regulations – To be Adopted.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Mangal"/>
          <w:kern w:val="1"/>
          <w:sz w:val="24"/>
          <w:szCs w:val="24"/>
          <w:lang w:val="en-US" w:eastAsia="hi-IN" w:bidi="hi-IN"/>
        </w:rPr>
      </w:pPr>
    </w:p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Councillor/Clerk Training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650181" w:rsidRPr="00563ADD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Meetings Attended by Community Councillors/Clerk</w:t>
      </w:r>
      <w:r w:rsidR="00B67EEB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: </w:t>
      </w:r>
      <w:r w:rsidR="00B67EEB" w:rsidRPr="00B67EEB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>Lawrenny Village Hall AGM</w:t>
      </w:r>
    </w:p>
    <w:p w:rsidR="00650181" w:rsidRPr="00563ADD" w:rsidRDefault="00650181" w:rsidP="0065018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</w:p>
    <w:p w:rsidR="00650181" w:rsidRPr="00B67EEB" w:rsidRDefault="00650181" w:rsidP="00B67EEB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Correspondence Received</w:t>
      </w:r>
    </w:p>
    <w:p w:rsidR="00FA7A31" w:rsidRDefault="00FA7A31" w:rsidP="0065018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Pembrokeshire County Council – Concessionary Travel Card Library drop-in sessions.</w:t>
      </w:r>
    </w:p>
    <w:p w:rsidR="00C1104A" w:rsidRPr="00650181" w:rsidRDefault="00C1104A" w:rsidP="0065018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Planning Aid Wales: Event Invitation. </w:t>
      </w:r>
    </w:p>
    <w:p w:rsidR="00650181" w:rsidRPr="00650181" w:rsidRDefault="00650181" w:rsidP="00650181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 w:rsidRPr="00563ADD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One Voice Wale</w:t>
      </w: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s</w:t>
      </w:r>
      <w:r w:rsidR="00C1104A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– 75</w:t>
      </w:r>
      <w:r w:rsidR="00C1104A" w:rsidRPr="00C1104A">
        <w:rPr>
          <w:rFonts w:ascii="Times New Roman" w:eastAsia="SimSun" w:hAnsi="Times New Roman" w:cs="Arial"/>
          <w:bCs/>
          <w:kern w:val="1"/>
          <w:sz w:val="20"/>
          <w:szCs w:val="20"/>
          <w:vertAlign w:val="superscript"/>
          <w:lang w:val="en-US" w:eastAsia="hi-IN" w:bidi="hi-IN"/>
        </w:rPr>
        <w:t>th</w:t>
      </w:r>
      <w:r w:rsidR="00C1104A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Anniversary VE Day</w:t>
      </w:r>
      <w:r w:rsidR="00642968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/ Understanding Welsh Places</w:t>
      </w:r>
      <w:r w:rsidR="00B67EEB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/ Local Gov Democracy</w:t>
      </w:r>
    </w:p>
    <w:p w:rsidR="00650181" w:rsidRDefault="00FF57A3" w:rsidP="00B67EEB">
      <w:pPr>
        <w:widowControl w:val="0"/>
        <w:suppressAutoHyphens/>
        <w:spacing w:after="0" w:line="100" w:lineRule="atLeast"/>
        <w:ind w:left="709"/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</w:pPr>
      <w:r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Mid &amp; West Wales Fire &amp; Rescue – Draft Corporate Plan 2020-2025</w:t>
      </w:r>
      <w:r w:rsidR="00FB75DC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 </w:t>
      </w:r>
      <w:r w:rsidR="00B67EEB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 xml:space="preserve">/ </w:t>
      </w:r>
      <w:r w:rsidR="00FB75DC">
        <w:rPr>
          <w:rFonts w:ascii="Times New Roman" w:eastAsia="SimSun" w:hAnsi="Times New Roman" w:cs="Arial"/>
          <w:bCs/>
          <w:kern w:val="1"/>
          <w:sz w:val="20"/>
          <w:szCs w:val="20"/>
          <w:lang w:val="en-US" w:eastAsia="hi-IN" w:bidi="hi-IN"/>
        </w:rPr>
        <w:t>Roadshows</w:t>
      </w:r>
    </w:p>
    <w:p w:rsidR="00650181" w:rsidRPr="00563ADD" w:rsidRDefault="00650181" w:rsidP="00650181">
      <w:pPr>
        <w:widowControl w:val="0"/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0"/>
          <w:szCs w:val="20"/>
          <w:lang w:val="en-US" w:eastAsia="hi-IN" w:bidi="hi-IN"/>
        </w:rPr>
      </w:pPr>
    </w:p>
    <w:p w:rsidR="00650181" w:rsidRPr="00FA7A31" w:rsidRDefault="00650181" w:rsidP="00650181">
      <w:pPr>
        <w:widowControl w:val="0"/>
        <w:numPr>
          <w:ilvl w:val="0"/>
          <w:numId w:val="1"/>
        </w:numPr>
        <w:suppressAutoHyphens/>
        <w:spacing w:after="0" w:line="100" w:lineRule="atLeast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  <w:r w:rsidRPr="00563ADD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Communication </w:t>
      </w:r>
    </w:p>
    <w:p w:rsidR="00650181" w:rsidRPr="00FA7A31" w:rsidRDefault="00650181" w:rsidP="00650181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</w:pPr>
    </w:p>
    <w:p w:rsidR="00650181" w:rsidRPr="00650181" w:rsidRDefault="00650181" w:rsidP="00650181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FA7A31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Date of Next Meeting</w:t>
      </w:r>
      <w:bookmarkEnd w:id="0"/>
      <w:r w:rsidRPr="00FA7A31"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>:</w:t>
      </w:r>
      <w:r>
        <w:rPr>
          <w:rFonts w:ascii="Times New Roman" w:eastAsia="SimSun" w:hAnsi="Times New Roman" w:cs="Arial"/>
          <w:b/>
          <w:bCs/>
          <w:kern w:val="1"/>
          <w:sz w:val="24"/>
          <w:szCs w:val="24"/>
          <w:lang w:val="en-US" w:eastAsia="hi-IN" w:bidi="hi-IN"/>
        </w:rPr>
        <w:t xml:space="preserve"> </w:t>
      </w:r>
      <w:r w:rsidRPr="00650181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>Monday 2</w:t>
      </w:r>
      <w:r w:rsidRPr="00650181">
        <w:rPr>
          <w:rFonts w:ascii="Times New Roman" w:eastAsia="SimSun" w:hAnsi="Times New Roman" w:cs="Arial"/>
          <w:bCs/>
          <w:kern w:val="1"/>
          <w:sz w:val="24"/>
          <w:szCs w:val="24"/>
          <w:vertAlign w:val="superscript"/>
          <w:lang w:val="en-US" w:eastAsia="hi-IN" w:bidi="hi-IN"/>
        </w:rPr>
        <w:t>nd</w:t>
      </w:r>
      <w:r w:rsidRPr="00650181">
        <w:rPr>
          <w:rFonts w:ascii="Times New Roman" w:eastAsia="SimSun" w:hAnsi="Times New Roman" w:cs="Arial"/>
          <w:bCs/>
          <w:kern w:val="1"/>
          <w:sz w:val="24"/>
          <w:szCs w:val="24"/>
          <w:lang w:val="en-US" w:eastAsia="hi-IN" w:bidi="hi-IN"/>
        </w:rPr>
        <w:t xml:space="preserve"> December 2019</w:t>
      </w:r>
    </w:p>
    <w:p w:rsidR="003F473C" w:rsidRDefault="00B862B0"/>
    <w:sectPr w:rsidR="003F473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2B0" w:rsidRDefault="00B862B0" w:rsidP="00650181">
      <w:pPr>
        <w:spacing w:after="0" w:line="240" w:lineRule="auto"/>
      </w:pPr>
      <w:r>
        <w:separator/>
      </w:r>
    </w:p>
  </w:endnote>
  <w:endnote w:type="continuationSeparator" w:id="0">
    <w:p w:rsidR="00B862B0" w:rsidRDefault="00B862B0" w:rsidP="00650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2B0" w:rsidRDefault="00B862B0" w:rsidP="00650181">
      <w:pPr>
        <w:spacing w:after="0" w:line="240" w:lineRule="auto"/>
      </w:pPr>
      <w:r>
        <w:separator/>
      </w:r>
    </w:p>
  </w:footnote>
  <w:footnote w:type="continuationSeparator" w:id="0">
    <w:p w:rsidR="00B862B0" w:rsidRDefault="00B862B0" w:rsidP="00650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181" w:rsidRPr="00563ADD" w:rsidRDefault="00650181" w:rsidP="0065018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bookmarkStart w:id="2" w:name="_Hlk9947231"/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Martletwy Community Council</w:t>
    </w:r>
  </w:p>
  <w:p w:rsidR="00650181" w:rsidRPr="00563ADD" w:rsidRDefault="00650181" w:rsidP="0065018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Clerk: Mrs Lizzie Lesnianski</w:t>
    </w:r>
  </w:p>
  <w:p w:rsidR="00650181" w:rsidRPr="00563ADD" w:rsidRDefault="00650181" w:rsidP="0065018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Bramley Lodge, Landshipping, Narberth SA67 8BG</w:t>
    </w:r>
  </w:p>
  <w:p w:rsidR="00650181" w:rsidRPr="00563ADD" w:rsidRDefault="00650181" w:rsidP="0065018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</w:pP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Tel: 01834 891488 Email: </w:t>
    </w:r>
    <w:hyperlink r:id="rId1" w:history="1">
      <w:r w:rsidRPr="00563ADD">
        <w:rPr>
          <w:rFonts w:ascii="Times New Roman" w:eastAsia="SimSun" w:hAnsi="Times New Roman" w:cs="Arial"/>
          <w:color w:val="000080"/>
          <w:kern w:val="1"/>
          <w:sz w:val="24"/>
          <w:szCs w:val="24"/>
          <w:u w:val="single"/>
        </w:rPr>
        <w:t>martletwycommcouncil@gmail.com</w:t>
      </w:r>
    </w:hyperlink>
  </w:p>
  <w:p w:rsidR="00650181" w:rsidRDefault="00650181" w:rsidP="0065018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eastAsia="hi-IN" w:bidi="hi-IN"/>
      </w:rPr>
    </w:pPr>
  </w:p>
  <w:p w:rsidR="00650181" w:rsidRPr="00650181" w:rsidRDefault="00650181" w:rsidP="0065018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</w:pPr>
    <w:r w:rsidRPr="00650181">
      <w:rPr>
        <w:rFonts w:ascii="Times New Roman" w:eastAsia="SimSun" w:hAnsi="Times New Roman" w:cs="Arial"/>
        <w:b/>
        <w:bCs/>
        <w:color w:val="4472C4"/>
        <w:kern w:val="1"/>
        <w:sz w:val="28"/>
        <w:szCs w:val="28"/>
        <w:lang w:val="en-US" w:eastAsia="hi-IN" w:bidi="hi-IN"/>
      </w:rPr>
      <w:t>Notice of Ordinary meeting of Martletwy Community Council</w:t>
    </w:r>
  </w:p>
  <w:p w:rsidR="00650181" w:rsidRPr="00650181" w:rsidRDefault="00650181" w:rsidP="00650181">
    <w:pPr>
      <w:widowControl w:val="0"/>
      <w:tabs>
        <w:tab w:val="center" w:pos="4513"/>
        <w:tab w:val="right" w:pos="9026"/>
      </w:tabs>
      <w:suppressAutoHyphens/>
      <w:spacing w:after="0" w:line="100" w:lineRule="atLeast"/>
      <w:jc w:val="center"/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eastAsia="hi-IN" w:bidi="hi-IN"/>
      </w:rPr>
    </w:pPr>
    <w:r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Tuesday </w:t>
    </w:r>
    <w:r w:rsidR="00CE72A0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>4</w:t>
    </w:r>
    <w:r w:rsidR="00CE72A0" w:rsidRPr="00CE72A0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vertAlign w:val="superscript"/>
        <w:lang w:val="en-US" w:eastAsia="hi-IN" w:bidi="hi-IN"/>
      </w:rPr>
      <w:t>th</w:t>
    </w:r>
    <w:r w:rsidR="00CE72A0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November</w:t>
    </w:r>
    <w:r w:rsidRPr="00563ADD">
      <w:rPr>
        <w:rFonts w:ascii="Times New Roman" w:eastAsia="SimSun" w:hAnsi="Times New Roman" w:cs="Arial"/>
        <w:b/>
        <w:bCs/>
        <w:color w:val="4472C4"/>
        <w:kern w:val="1"/>
        <w:sz w:val="24"/>
        <w:szCs w:val="24"/>
        <w:lang w:val="en-US" w:eastAsia="hi-IN" w:bidi="hi-IN"/>
      </w:rPr>
      <w:t xml:space="preserve"> 2019 at Lawrenny Village Hall at 7.30pm</w:t>
    </w:r>
    <w:bookmarkEnd w:id="2"/>
  </w:p>
  <w:p w:rsidR="00650181" w:rsidRDefault="00650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5AA28E7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FA3056"/>
    <w:multiLevelType w:val="hybridMultilevel"/>
    <w:tmpl w:val="41943BEA"/>
    <w:lvl w:ilvl="0" w:tplc="FA6A482C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7414DB"/>
    <w:multiLevelType w:val="hybridMultilevel"/>
    <w:tmpl w:val="4720EBBC"/>
    <w:lvl w:ilvl="0" w:tplc="A584694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85756CA"/>
    <w:multiLevelType w:val="hybridMultilevel"/>
    <w:tmpl w:val="FF2C0762"/>
    <w:lvl w:ilvl="0" w:tplc="6E30B9A8">
      <w:numFmt w:val="bullet"/>
      <w:lvlText w:val="-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81"/>
    <w:rsid w:val="000D2794"/>
    <w:rsid w:val="00132B73"/>
    <w:rsid w:val="002B6A0D"/>
    <w:rsid w:val="00642968"/>
    <w:rsid w:val="00650181"/>
    <w:rsid w:val="00B67EEB"/>
    <w:rsid w:val="00B862B0"/>
    <w:rsid w:val="00C1104A"/>
    <w:rsid w:val="00CA7CB1"/>
    <w:rsid w:val="00CE72A0"/>
    <w:rsid w:val="00D26576"/>
    <w:rsid w:val="00D3011D"/>
    <w:rsid w:val="00D526BF"/>
    <w:rsid w:val="00D60D4C"/>
    <w:rsid w:val="00FA7A31"/>
    <w:rsid w:val="00FB75DC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DF016-3C83-4818-9813-0E1FE8D8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18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181"/>
  </w:style>
  <w:style w:type="paragraph" w:styleId="Footer">
    <w:name w:val="footer"/>
    <w:basedOn w:val="Normal"/>
    <w:link w:val="FooterChar"/>
    <w:uiPriority w:val="99"/>
    <w:unhideWhenUsed/>
    <w:rsid w:val="006501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181"/>
  </w:style>
  <w:style w:type="paragraph" w:styleId="ListParagraph">
    <w:name w:val="List Paragraph"/>
    <w:basedOn w:val="Normal"/>
    <w:uiPriority w:val="34"/>
    <w:qFormat/>
    <w:rsid w:val="0065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tletwycomm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Lesnianski (Student)</dc:creator>
  <cp:keywords/>
  <dc:description/>
  <cp:lastModifiedBy>Lizzie Lesnianski (Student)</cp:lastModifiedBy>
  <cp:revision>2</cp:revision>
  <cp:lastPrinted>2019-10-29T10:50:00Z</cp:lastPrinted>
  <dcterms:created xsi:type="dcterms:W3CDTF">2019-10-31T21:41:00Z</dcterms:created>
  <dcterms:modified xsi:type="dcterms:W3CDTF">2019-10-31T21:41:00Z</dcterms:modified>
</cp:coreProperties>
</file>